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848" w:rsidRDefault="009261A1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9261A1">
        <w:rPr>
          <w:b/>
          <w:sz w:val="28"/>
          <w:szCs w:val="28"/>
        </w:rPr>
        <w:t>Zachęcam do wykonania tych ćwiczeń w celu usprawnienia wymowy</w:t>
      </w:r>
    </w:p>
    <w:p w:rsidR="009261A1" w:rsidRPr="009261A1" w:rsidRDefault="009261A1">
      <w:pPr>
        <w:rPr>
          <w:b/>
          <w:sz w:val="28"/>
          <w:szCs w:val="28"/>
        </w:rPr>
      </w:pPr>
    </w:p>
    <w:p w:rsidR="009261A1" w:rsidRDefault="009261A1">
      <w:r>
        <w:rPr>
          <w:noProof/>
          <w:lang w:eastAsia="pl-PL"/>
        </w:rPr>
        <w:drawing>
          <wp:inline distT="0" distB="0" distL="0" distR="0">
            <wp:extent cx="5658736" cy="5696345"/>
            <wp:effectExtent l="19050" t="0" r="0" b="0"/>
            <wp:docPr id="1" name="Obraz 1" descr="Przedszkole Miejskie &quot;Kolorowa Kraina&quot; w Strzelinie - Posts | Facebo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rzedszkole Miejskie &quot;Kolorowa Kraina&quot; w Strzelinie - Posts | Facebook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1508" cy="56991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261A1" w:rsidSect="008D68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9261A1"/>
    <w:rsid w:val="008D6848"/>
    <w:rsid w:val="00926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D684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26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61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</Words>
  <Characters>59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2020-05-10T11:24:00Z</dcterms:created>
  <dcterms:modified xsi:type="dcterms:W3CDTF">2020-05-10T11:30:00Z</dcterms:modified>
</cp:coreProperties>
</file>